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2A188E" w14:textId="6351F5B8" w:rsidR="00B007DF" w:rsidRPr="001A291C" w:rsidRDefault="001A291C" w:rsidP="001A291C">
      <w:pPr>
        <w:jc w:val="center"/>
        <w:rPr>
          <w:rFonts w:ascii="Times New Roman" w:hAnsi="Times New Roman" w:cs="Times New Roman"/>
          <w:sz w:val="28"/>
          <w:szCs w:val="28"/>
        </w:rPr>
      </w:pPr>
      <w:r w:rsidRPr="001A291C">
        <w:rPr>
          <w:rFonts w:ascii="Times New Roman" w:hAnsi="Times New Roman" w:cs="Times New Roman"/>
          <w:sz w:val="28"/>
          <w:szCs w:val="28"/>
        </w:rPr>
        <w:t>Уважаемые родители!</w:t>
      </w:r>
    </w:p>
    <w:p w14:paraId="04B20B2F" w14:textId="675022E7" w:rsidR="00774F6E" w:rsidRDefault="001A291C" w:rsidP="000573B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A291C">
        <w:rPr>
          <w:rFonts w:ascii="Times New Roman" w:hAnsi="Times New Roman" w:cs="Times New Roman"/>
          <w:sz w:val="28"/>
          <w:szCs w:val="28"/>
        </w:rPr>
        <w:t xml:space="preserve">В </w:t>
      </w:r>
      <w:r w:rsidR="00774F6E">
        <w:rPr>
          <w:rFonts w:ascii="Times New Roman" w:hAnsi="Times New Roman" w:cs="Times New Roman"/>
          <w:sz w:val="28"/>
          <w:szCs w:val="28"/>
        </w:rPr>
        <w:t xml:space="preserve">14 </w:t>
      </w:r>
      <w:r w:rsidRPr="001A291C">
        <w:rPr>
          <w:rFonts w:ascii="Times New Roman" w:hAnsi="Times New Roman" w:cs="Times New Roman"/>
          <w:sz w:val="28"/>
          <w:szCs w:val="28"/>
        </w:rPr>
        <w:t xml:space="preserve">образовательных организациях </w:t>
      </w:r>
      <w:r>
        <w:rPr>
          <w:rFonts w:ascii="Times New Roman" w:hAnsi="Times New Roman" w:cs="Times New Roman"/>
          <w:sz w:val="28"/>
          <w:szCs w:val="28"/>
        </w:rPr>
        <w:t>Ч</w:t>
      </w:r>
      <w:r w:rsidRPr="001A291C">
        <w:rPr>
          <w:rFonts w:ascii="Times New Roman" w:hAnsi="Times New Roman" w:cs="Times New Roman"/>
          <w:sz w:val="28"/>
          <w:szCs w:val="28"/>
        </w:rPr>
        <w:t>ановского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4F6E">
        <w:rPr>
          <w:rFonts w:ascii="Times New Roman" w:hAnsi="Times New Roman" w:cs="Times New Roman"/>
          <w:sz w:val="28"/>
          <w:szCs w:val="28"/>
        </w:rPr>
        <w:t>Вы можете получить</w:t>
      </w:r>
      <w:r w:rsidR="00774F6E" w:rsidRPr="00774F6E">
        <w:rPr>
          <w:rFonts w:ascii="Times New Roman" w:hAnsi="Times New Roman" w:cs="Times New Roman"/>
          <w:sz w:val="28"/>
          <w:szCs w:val="28"/>
        </w:rPr>
        <w:t xml:space="preserve"> </w:t>
      </w:r>
      <w:r w:rsidR="00CF62EC">
        <w:rPr>
          <w:rFonts w:ascii="Times New Roman" w:hAnsi="Times New Roman" w:cs="Times New Roman"/>
          <w:sz w:val="28"/>
          <w:szCs w:val="28"/>
        </w:rPr>
        <w:t>У</w:t>
      </w:r>
      <w:r w:rsidR="00774F6E" w:rsidRPr="00774F6E">
        <w:rPr>
          <w:rFonts w:ascii="Times New Roman" w:hAnsi="Times New Roman" w:cs="Times New Roman"/>
          <w:sz w:val="28"/>
          <w:szCs w:val="28"/>
        </w:rPr>
        <w:t>слуг</w:t>
      </w:r>
      <w:r w:rsidR="00774F6E">
        <w:rPr>
          <w:rFonts w:ascii="Times New Roman" w:hAnsi="Times New Roman" w:cs="Times New Roman"/>
          <w:sz w:val="28"/>
          <w:szCs w:val="28"/>
        </w:rPr>
        <w:t>и</w:t>
      </w:r>
      <w:r w:rsidR="00774F6E" w:rsidRPr="00774F6E">
        <w:rPr>
          <w:rFonts w:ascii="Times New Roman" w:hAnsi="Times New Roman" w:cs="Times New Roman"/>
          <w:sz w:val="28"/>
          <w:szCs w:val="28"/>
        </w:rPr>
        <w:t xml:space="preserve"> психолого-педагогической, методической и консультативной помощи</w:t>
      </w:r>
      <w:r w:rsidR="00774F6E">
        <w:rPr>
          <w:rFonts w:ascii="Times New Roman" w:hAnsi="Times New Roman" w:cs="Times New Roman"/>
          <w:sz w:val="28"/>
          <w:szCs w:val="28"/>
        </w:rPr>
        <w:t xml:space="preserve"> в рамках регионального/федерального проекта «Современная школа» национального проекта «Образование» по </w:t>
      </w:r>
      <w:r w:rsidR="000573B6">
        <w:rPr>
          <w:rFonts w:ascii="Times New Roman" w:hAnsi="Times New Roman" w:cs="Times New Roman"/>
          <w:sz w:val="28"/>
          <w:szCs w:val="28"/>
        </w:rPr>
        <w:t xml:space="preserve">следующим </w:t>
      </w:r>
      <w:r w:rsidR="00774F6E">
        <w:rPr>
          <w:rFonts w:ascii="Times New Roman" w:hAnsi="Times New Roman" w:cs="Times New Roman"/>
          <w:sz w:val="28"/>
          <w:szCs w:val="28"/>
        </w:rPr>
        <w:t>вопросам</w:t>
      </w:r>
      <w:r w:rsidR="000573B6">
        <w:rPr>
          <w:rFonts w:ascii="Times New Roman" w:hAnsi="Times New Roman" w:cs="Times New Roman"/>
          <w:sz w:val="28"/>
          <w:szCs w:val="28"/>
        </w:rPr>
        <w:t>:</w:t>
      </w:r>
    </w:p>
    <w:p w14:paraId="132FBC75" w14:textId="77777777" w:rsidR="000573B6" w:rsidRPr="000573B6" w:rsidRDefault="000573B6" w:rsidP="00CF62EC">
      <w:pPr>
        <w:numPr>
          <w:ilvl w:val="0"/>
          <w:numId w:val="1"/>
        </w:numPr>
        <w:spacing w:after="0" w:line="240" w:lineRule="auto"/>
        <w:ind w:left="567" w:hanging="283"/>
        <w:rPr>
          <w:rFonts w:ascii="Arial" w:eastAsia="Times New Roman" w:hAnsi="Arial" w:cs="Arial"/>
          <w:sz w:val="24"/>
          <w:szCs w:val="24"/>
          <w:lang w:eastAsia="ru-RU"/>
        </w:rPr>
      </w:pPr>
      <w:r w:rsidRPr="000573B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проблемы в поведении, адаптации и развитии детей;</w:t>
      </w:r>
    </w:p>
    <w:p w14:paraId="295D80CA" w14:textId="77777777" w:rsidR="000573B6" w:rsidRPr="000573B6" w:rsidRDefault="000573B6" w:rsidP="00CF62EC">
      <w:pPr>
        <w:numPr>
          <w:ilvl w:val="0"/>
          <w:numId w:val="1"/>
        </w:numPr>
        <w:spacing w:after="0" w:line="240" w:lineRule="auto"/>
        <w:ind w:left="567" w:hanging="283"/>
        <w:rPr>
          <w:rFonts w:ascii="Arial" w:eastAsia="Times New Roman" w:hAnsi="Arial" w:cs="Arial"/>
          <w:sz w:val="24"/>
          <w:szCs w:val="24"/>
          <w:lang w:eastAsia="ru-RU"/>
        </w:rPr>
      </w:pPr>
      <w:r w:rsidRPr="000573B6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трудности в освоении образовательных программ, в воспитании детей;</w:t>
      </w:r>
    </w:p>
    <w:p w14:paraId="03228646" w14:textId="77777777" w:rsidR="000573B6" w:rsidRPr="000573B6" w:rsidRDefault="000573B6" w:rsidP="00CF62EC">
      <w:pPr>
        <w:numPr>
          <w:ilvl w:val="0"/>
          <w:numId w:val="1"/>
        </w:numPr>
        <w:spacing w:after="0" w:line="240" w:lineRule="auto"/>
        <w:ind w:left="567" w:hanging="283"/>
        <w:rPr>
          <w:rFonts w:ascii="Arial" w:eastAsia="Times New Roman" w:hAnsi="Arial" w:cs="Arial"/>
          <w:sz w:val="24"/>
          <w:szCs w:val="24"/>
          <w:lang w:eastAsia="ru-RU"/>
        </w:rPr>
      </w:pPr>
      <w:r w:rsidRPr="000573B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получение образования, в т.ч. организации семейного образования, прохождение аттестации;</w:t>
      </w:r>
    </w:p>
    <w:p w14:paraId="5E85EA71" w14:textId="77777777" w:rsidR="000573B6" w:rsidRPr="000573B6" w:rsidRDefault="000573B6" w:rsidP="00CF62EC">
      <w:pPr>
        <w:numPr>
          <w:ilvl w:val="0"/>
          <w:numId w:val="1"/>
        </w:numPr>
        <w:spacing w:after="0" w:line="240" w:lineRule="auto"/>
        <w:ind w:left="567" w:hanging="283"/>
        <w:rPr>
          <w:rFonts w:ascii="Arial" w:eastAsia="Times New Roman" w:hAnsi="Arial" w:cs="Arial"/>
          <w:sz w:val="24"/>
          <w:szCs w:val="24"/>
          <w:lang w:eastAsia="ru-RU"/>
        </w:rPr>
      </w:pPr>
      <w:r w:rsidRPr="000573B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разрешение конфликтных ситуаций в образовательной среде и детско-родительских отношениях в семье;</w:t>
      </w:r>
    </w:p>
    <w:p w14:paraId="527FE80A" w14:textId="77777777" w:rsidR="000573B6" w:rsidRPr="000573B6" w:rsidRDefault="000573B6" w:rsidP="00CF62EC">
      <w:pPr>
        <w:numPr>
          <w:ilvl w:val="0"/>
          <w:numId w:val="1"/>
        </w:numPr>
        <w:spacing w:after="0" w:line="240" w:lineRule="auto"/>
        <w:ind w:left="567" w:hanging="283"/>
        <w:rPr>
          <w:rFonts w:ascii="Arial" w:eastAsia="Times New Roman" w:hAnsi="Arial" w:cs="Arial"/>
          <w:sz w:val="24"/>
          <w:szCs w:val="24"/>
          <w:lang w:eastAsia="ru-RU"/>
        </w:rPr>
      </w:pPr>
      <w:r w:rsidRPr="000573B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к школе, речевое развитие детей;</w:t>
      </w:r>
    </w:p>
    <w:p w14:paraId="0FF5A333" w14:textId="77777777" w:rsidR="000573B6" w:rsidRPr="000573B6" w:rsidRDefault="000573B6" w:rsidP="00CF62EC">
      <w:pPr>
        <w:numPr>
          <w:ilvl w:val="0"/>
          <w:numId w:val="1"/>
        </w:numPr>
        <w:spacing w:after="0" w:line="240" w:lineRule="auto"/>
        <w:ind w:left="567" w:hanging="283"/>
        <w:rPr>
          <w:rFonts w:ascii="Arial" w:eastAsia="Times New Roman" w:hAnsi="Arial" w:cs="Arial"/>
          <w:sz w:val="24"/>
          <w:szCs w:val="24"/>
          <w:lang w:eastAsia="ru-RU"/>
        </w:rPr>
      </w:pPr>
      <w:r w:rsidRPr="000573B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проблемы подросткового возраста;</w:t>
      </w:r>
    </w:p>
    <w:p w14:paraId="5D828DA7" w14:textId="77777777" w:rsidR="000573B6" w:rsidRPr="000573B6" w:rsidRDefault="000573B6" w:rsidP="00CF62EC">
      <w:pPr>
        <w:numPr>
          <w:ilvl w:val="0"/>
          <w:numId w:val="1"/>
        </w:numPr>
        <w:spacing w:after="0" w:line="240" w:lineRule="auto"/>
        <w:ind w:left="567" w:hanging="283"/>
        <w:rPr>
          <w:rFonts w:ascii="Arial" w:eastAsia="Times New Roman" w:hAnsi="Arial" w:cs="Arial"/>
          <w:sz w:val="24"/>
          <w:szCs w:val="24"/>
          <w:lang w:eastAsia="ru-RU"/>
        </w:rPr>
      </w:pPr>
      <w:r w:rsidRPr="000573B6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планирование действий граждан, желающих принять в свои семьи детей, оставшихся без попечения родителей;</w:t>
      </w:r>
    </w:p>
    <w:p w14:paraId="74812D5C" w14:textId="60BBA9FE" w:rsidR="000573B6" w:rsidRPr="000573B6" w:rsidRDefault="000573B6" w:rsidP="00CF62EC">
      <w:pPr>
        <w:numPr>
          <w:ilvl w:val="0"/>
          <w:numId w:val="1"/>
        </w:numPr>
        <w:spacing w:after="0" w:line="240" w:lineRule="auto"/>
        <w:ind w:left="567" w:hanging="283"/>
        <w:rPr>
          <w:rFonts w:ascii="Arial" w:eastAsia="Times New Roman" w:hAnsi="Arial" w:cs="Arial"/>
          <w:sz w:val="24"/>
          <w:szCs w:val="24"/>
          <w:lang w:eastAsia="ru-RU"/>
        </w:rPr>
      </w:pPr>
      <w:r w:rsidRPr="000573B6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диспетчерское консультирование по вопросу получения Услуги в иных организациях</w:t>
      </w:r>
      <w:r w:rsidRPr="00CF62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</w:t>
      </w:r>
    </w:p>
    <w:p w14:paraId="5A4C77CC" w14:textId="12F0CF22" w:rsidR="001A291C" w:rsidRDefault="00CF62EC" w:rsidP="001A291C">
      <w:pPr>
        <w:jc w:val="both"/>
        <w:rPr>
          <w:rFonts w:ascii="Times New Roman" w:hAnsi="Times New Roman" w:cs="Times New Roman"/>
          <w:sz w:val="28"/>
          <w:szCs w:val="28"/>
        </w:rPr>
      </w:pPr>
      <w:r w:rsidRPr="00947C3D">
        <w:rPr>
          <w:rFonts w:ascii="Times New Roman" w:hAnsi="Times New Roman" w:cs="Times New Roman"/>
          <w:b/>
          <w:bCs/>
          <w:sz w:val="28"/>
          <w:szCs w:val="28"/>
        </w:rPr>
        <w:t xml:space="preserve">Все </w:t>
      </w:r>
      <w:r w:rsidR="001A291C" w:rsidRPr="00947C3D">
        <w:rPr>
          <w:rFonts w:ascii="Times New Roman" w:hAnsi="Times New Roman" w:cs="Times New Roman"/>
          <w:b/>
          <w:bCs/>
          <w:sz w:val="28"/>
          <w:szCs w:val="28"/>
        </w:rPr>
        <w:t>консультации</w:t>
      </w:r>
      <w:r w:rsidR="001A291C">
        <w:rPr>
          <w:rFonts w:ascii="Times New Roman" w:hAnsi="Times New Roman" w:cs="Times New Roman"/>
          <w:sz w:val="28"/>
          <w:szCs w:val="28"/>
        </w:rPr>
        <w:t xml:space="preserve"> специалистов (педагоги-психологи, учителя-логопеды, учителя-дефектологи, социальные педагоги), педагогов, руководителей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7C3D">
        <w:rPr>
          <w:rFonts w:ascii="Times New Roman" w:hAnsi="Times New Roman" w:cs="Times New Roman"/>
          <w:b/>
          <w:bCs/>
          <w:sz w:val="28"/>
          <w:szCs w:val="28"/>
        </w:rPr>
        <w:t>проводятся бесплатно</w:t>
      </w:r>
      <w:r>
        <w:rPr>
          <w:rFonts w:ascii="Times New Roman" w:hAnsi="Times New Roman" w:cs="Times New Roman"/>
          <w:sz w:val="28"/>
          <w:szCs w:val="28"/>
        </w:rPr>
        <w:t>.</w:t>
      </w:r>
      <w:r w:rsidR="00971F15">
        <w:rPr>
          <w:rFonts w:ascii="Times New Roman" w:hAnsi="Times New Roman" w:cs="Times New Roman"/>
          <w:sz w:val="28"/>
          <w:szCs w:val="28"/>
        </w:rPr>
        <w:t xml:space="preserve"> Консультации проводятся только для родителей!</w:t>
      </w:r>
    </w:p>
    <w:p w14:paraId="4CA6DF9D" w14:textId="7E7BA38A" w:rsidR="00CF62EC" w:rsidRDefault="00CF62EC" w:rsidP="001A291C">
      <w:pPr>
        <w:jc w:val="both"/>
        <w:rPr>
          <w:rFonts w:ascii="Times New Roman" w:hAnsi="Times New Roman" w:cs="Times New Roman"/>
          <w:sz w:val="28"/>
          <w:szCs w:val="28"/>
        </w:rPr>
      </w:pPr>
      <w:r w:rsidRPr="00947C3D">
        <w:rPr>
          <w:rFonts w:ascii="Times New Roman" w:hAnsi="Times New Roman" w:cs="Times New Roman"/>
          <w:b/>
          <w:bCs/>
          <w:sz w:val="28"/>
          <w:szCs w:val="28"/>
        </w:rPr>
        <w:t>Формы оказания Услуг</w:t>
      </w:r>
      <w:r>
        <w:rPr>
          <w:rFonts w:ascii="Times New Roman" w:hAnsi="Times New Roman" w:cs="Times New Roman"/>
          <w:sz w:val="28"/>
          <w:szCs w:val="28"/>
        </w:rPr>
        <w:t>: очная консультация и дистанционная консультация.</w:t>
      </w:r>
    </w:p>
    <w:p w14:paraId="683DF0DF" w14:textId="10A5CBDB" w:rsidR="00CF62EC" w:rsidRPr="00C95B78" w:rsidRDefault="00CF62EC" w:rsidP="00C95B7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95B78">
        <w:rPr>
          <w:rFonts w:ascii="Times New Roman" w:hAnsi="Times New Roman" w:cs="Times New Roman"/>
          <w:b/>
          <w:bCs/>
          <w:sz w:val="28"/>
          <w:szCs w:val="28"/>
        </w:rPr>
        <w:t>Перечень образовательных организаций</w:t>
      </w:r>
      <w:r w:rsidR="00AF2C70">
        <w:rPr>
          <w:rFonts w:ascii="Times New Roman" w:hAnsi="Times New Roman" w:cs="Times New Roman"/>
          <w:b/>
          <w:bCs/>
          <w:sz w:val="28"/>
          <w:szCs w:val="28"/>
        </w:rPr>
        <w:t>, в которых оказываются Услуги</w:t>
      </w:r>
      <w:r w:rsidRPr="00C95B78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4"/>
        <w:gridCol w:w="3694"/>
        <w:gridCol w:w="5097"/>
      </w:tblGrid>
      <w:tr w:rsidR="00C95B78" w:rsidRPr="00507FC0" w14:paraId="3B5D9F75" w14:textId="77777777" w:rsidTr="00947C3D">
        <w:tc>
          <w:tcPr>
            <w:tcW w:w="554" w:type="dxa"/>
          </w:tcPr>
          <w:p w14:paraId="5A5D2152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№</w:t>
            </w:r>
          </w:p>
        </w:tc>
        <w:tc>
          <w:tcPr>
            <w:tcW w:w="3694" w:type="dxa"/>
          </w:tcPr>
          <w:p w14:paraId="41D43F59" w14:textId="255F71E1" w:rsidR="00C95B78" w:rsidRPr="00507FC0" w:rsidRDefault="00C95B78" w:rsidP="00DD5806">
            <w:pPr>
              <w:jc w:val="center"/>
              <w:rPr>
                <w:rFonts w:cs="Times New Roman"/>
                <w:b/>
              </w:rPr>
            </w:pPr>
            <w:r w:rsidRPr="00507FC0">
              <w:rPr>
                <w:rFonts w:cs="Times New Roman"/>
                <w:b/>
              </w:rPr>
              <w:t>Наименование организации (службы),  адрес месторасположения</w:t>
            </w:r>
            <w:r>
              <w:rPr>
                <w:rFonts w:cs="Times New Roman"/>
                <w:b/>
              </w:rPr>
              <w:t>, телефон</w:t>
            </w:r>
          </w:p>
        </w:tc>
        <w:tc>
          <w:tcPr>
            <w:tcW w:w="5097" w:type="dxa"/>
          </w:tcPr>
          <w:p w14:paraId="068F1D24" w14:textId="77777777" w:rsidR="00C95B78" w:rsidRPr="00507FC0" w:rsidRDefault="00C95B78" w:rsidP="00DD5806">
            <w:pPr>
              <w:jc w:val="center"/>
              <w:rPr>
                <w:rFonts w:cs="Times New Roman"/>
                <w:b/>
              </w:rPr>
            </w:pPr>
            <w:r w:rsidRPr="00507FC0">
              <w:rPr>
                <w:rFonts w:cs="Times New Roman"/>
                <w:b/>
              </w:rPr>
              <w:t>Перечень прикрепленных территорий</w:t>
            </w:r>
          </w:p>
        </w:tc>
      </w:tr>
      <w:tr w:rsidR="00C95B78" w:rsidRPr="00507FC0" w14:paraId="52EDC74B" w14:textId="77777777" w:rsidTr="00947C3D">
        <w:tc>
          <w:tcPr>
            <w:tcW w:w="554" w:type="dxa"/>
          </w:tcPr>
          <w:p w14:paraId="11BB19E2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1</w:t>
            </w:r>
          </w:p>
        </w:tc>
        <w:tc>
          <w:tcPr>
            <w:tcW w:w="3694" w:type="dxa"/>
          </w:tcPr>
          <w:p w14:paraId="51DCA66D" w14:textId="3367E665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МБОУ Чановская СШ № 1,     р.п.Чаны, ул. Братьев Желтиковых , 129</w:t>
            </w:r>
            <w:r w:rsidR="0047154B">
              <w:rPr>
                <w:rFonts w:cs="Times New Roman"/>
              </w:rPr>
              <w:t>, тел.8(38367)21943</w:t>
            </w:r>
          </w:p>
        </w:tc>
        <w:tc>
          <w:tcPr>
            <w:tcW w:w="5097" w:type="dxa"/>
          </w:tcPr>
          <w:p w14:paraId="18E98DB3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р.п.Чаны, с.Песчаное Озеро, д.Матвеевка, п.Ковыльный, п.Зеленополье, с.Полтавка, п.Малый Тебисс, п.Песцы</w:t>
            </w:r>
          </w:p>
        </w:tc>
      </w:tr>
      <w:tr w:rsidR="00C95B78" w:rsidRPr="00507FC0" w14:paraId="76720C63" w14:textId="77777777" w:rsidTr="00947C3D">
        <w:tc>
          <w:tcPr>
            <w:tcW w:w="554" w:type="dxa"/>
          </w:tcPr>
          <w:p w14:paraId="07037C17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2</w:t>
            </w:r>
          </w:p>
        </w:tc>
        <w:tc>
          <w:tcPr>
            <w:tcW w:w="3694" w:type="dxa"/>
          </w:tcPr>
          <w:p w14:paraId="2BBC2ACA" w14:textId="6DADE0CB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МБОУ Чановская СШ № 2,       р.п. Чаны, ул.Пионерская,1</w:t>
            </w:r>
            <w:r w:rsidR="0047154B">
              <w:rPr>
                <w:rFonts w:cs="Times New Roman"/>
              </w:rPr>
              <w:t>, тел.8(38367)21-743</w:t>
            </w:r>
          </w:p>
        </w:tc>
        <w:tc>
          <w:tcPr>
            <w:tcW w:w="5097" w:type="dxa"/>
          </w:tcPr>
          <w:p w14:paraId="6CC25634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 xml:space="preserve">р.п.Чаны,  д.Белехта,  п.Тайский,  с.Таган, д.Зенкино, Новояблоновка </w:t>
            </w:r>
          </w:p>
        </w:tc>
      </w:tr>
      <w:tr w:rsidR="00C95B78" w:rsidRPr="00507FC0" w14:paraId="394E219F" w14:textId="77777777" w:rsidTr="00947C3D">
        <w:tc>
          <w:tcPr>
            <w:tcW w:w="554" w:type="dxa"/>
          </w:tcPr>
          <w:p w14:paraId="105229C7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3</w:t>
            </w:r>
          </w:p>
        </w:tc>
        <w:tc>
          <w:tcPr>
            <w:tcW w:w="3694" w:type="dxa"/>
          </w:tcPr>
          <w:p w14:paraId="3B197BDA" w14:textId="5DC31D8B" w:rsidR="00C95B78" w:rsidRPr="00971F15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МБОУ Тебисская СШ,     с.Тебисское, ул.Ленина, 125а</w:t>
            </w:r>
            <w:r w:rsidR="00971F15">
              <w:rPr>
                <w:rFonts w:cs="Times New Roman"/>
              </w:rPr>
              <w:t>, тел. 8(38367)34222</w:t>
            </w:r>
          </w:p>
        </w:tc>
        <w:tc>
          <w:tcPr>
            <w:tcW w:w="5097" w:type="dxa"/>
          </w:tcPr>
          <w:p w14:paraId="5BB13BC0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с.Тебисское, п.Танчик, п.Приомский,</w:t>
            </w:r>
            <w:r>
              <w:rPr>
                <w:rFonts w:cs="Times New Roman"/>
              </w:rPr>
              <w:t xml:space="preserve"> </w:t>
            </w:r>
            <w:r w:rsidRPr="00507FC0">
              <w:rPr>
                <w:rFonts w:cs="Times New Roman"/>
              </w:rPr>
              <w:t>Рождественка, аул Тебисс, п.Межгривный, Погорелка, п.Чурым, д.Сергино</w:t>
            </w:r>
          </w:p>
        </w:tc>
      </w:tr>
      <w:tr w:rsidR="00C95B78" w:rsidRPr="00507FC0" w14:paraId="546EBD08" w14:textId="77777777" w:rsidTr="00947C3D">
        <w:tc>
          <w:tcPr>
            <w:tcW w:w="554" w:type="dxa"/>
          </w:tcPr>
          <w:p w14:paraId="056CA7AF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4</w:t>
            </w:r>
          </w:p>
        </w:tc>
        <w:tc>
          <w:tcPr>
            <w:tcW w:w="3694" w:type="dxa"/>
          </w:tcPr>
          <w:p w14:paraId="34698CA9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МБОУ Озеро-Карачинская СШ,</w:t>
            </w:r>
          </w:p>
          <w:p w14:paraId="5046100D" w14:textId="5DF5BE8C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к.п.Озеро-Карачи, ул.Школьная, 63</w:t>
            </w:r>
            <w:r w:rsidR="00971F15">
              <w:rPr>
                <w:rFonts w:cs="Times New Roman"/>
              </w:rPr>
              <w:t>; тел. 8(38367)41-131</w:t>
            </w:r>
          </w:p>
        </w:tc>
        <w:tc>
          <w:tcPr>
            <w:tcW w:w="5097" w:type="dxa"/>
          </w:tcPr>
          <w:p w14:paraId="2AE2A8B4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к.п. Озеро Карачи, п.Кирзавод, п.Нефтепровод, п.Озеро Карачи, с.Блюдчанское,</w:t>
            </w:r>
            <w:r>
              <w:rPr>
                <w:rFonts w:cs="Times New Roman"/>
              </w:rPr>
              <w:t xml:space="preserve"> </w:t>
            </w:r>
            <w:r w:rsidRPr="00507FC0">
              <w:rPr>
                <w:rFonts w:cs="Times New Roman"/>
              </w:rPr>
              <w:t xml:space="preserve"> с.Новофеклино,  п.Новопреображенка, ст.и аул Кошкуль, п.Новояркуль, д.Тармакуль</w:t>
            </w:r>
          </w:p>
        </w:tc>
      </w:tr>
      <w:tr w:rsidR="00C95B78" w:rsidRPr="00507FC0" w14:paraId="46B6FD29" w14:textId="77777777" w:rsidTr="00947C3D">
        <w:tc>
          <w:tcPr>
            <w:tcW w:w="554" w:type="dxa"/>
          </w:tcPr>
          <w:p w14:paraId="3756CC3A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5</w:t>
            </w:r>
          </w:p>
        </w:tc>
        <w:tc>
          <w:tcPr>
            <w:tcW w:w="3694" w:type="dxa"/>
          </w:tcPr>
          <w:p w14:paraId="17E58B43" w14:textId="225AE275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МБОУ Щегловская СШ,   с.Щеглово, 2-ой переулок, 3</w:t>
            </w:r>
            <w:r w:rsidR="00971F15">
              <w:rPr>
                <w:rFonts w:cs="Times New Roman"/>
              </w:rPr>
              <w:t>; тел. 8(38367)35-284</w:t>
            </w:r>
          </w:p>
        </w:tc>
        <w:tc>
          <w:tcPr>
            <w:tcW w:w="5097" w:type="dxa"/>
          </w:tcPr>
          <w:p w14:paraId="5C1C5A09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с.Щеглово, д.Васильевка, д.Николаевка, д.Добринка, д.Оравка,  п.Узунгуль,</w:t>
            </w:r>
          </w:p>
        </w:tc>
      </w:tr>
      <w:tr w:rsidR="00C95B78" w:rsidRPr="00507FC0" w14:paraId="1EBD58AD" w14:textId="77777777" w:rsidTr="00947C3D">
        <w:tc>
          <w:tcPr>
            <w:tcW w:w="554" w:type="dxa"/>
          </w:tcPr>
          <w:p w14:paraId="751AEB54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6</w:t>
            </w:r>
          </w:p>
        </w:tc>
        <w:tc>
          <w:tcPr>
            <w:tcW w:w="3694" w:type="dxa"/>
          </w:tcPr>
          <w:p w14:paraId="24C2E2C3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МБОУ Старокарачинская СШ,</w:t>
            </w:r>
          </w:p>
          <w:p w14:paraId="63822662" w14:textId="36769A02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с.Старые Карачи, ул.Юбилейная, 31А</w:t>
            </w:r>
            <w:r w:rsidR="00971F15">
              <w:rPr>
                <w:rFonts w:cs="Times New Roman"/>
              </w:rPr>
              <w:t>; тел. 8(38367)33-532</w:t>
            </w:r>
          </w:p>
        </w:tc>
        <w:tc>
          <w:tcPr>
            <w:tcW w:w="5097" w:type="dxa"/>
          </w:tcPr>
          <w:p w14:paraId="13076BC0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с.Старые Карачи, д.Старая Преображенка, д.Осинцево, д.Тайлаково, с.Покровка</w:t>
            </w:r>
          </w:p>
        </w:tc>
      </w:tr>
      <w:tr w:rsidR="00C95B78" w:rsidRPr="00507FC0" w14:paraId="4342CC24" w14:textId="77777777" w:rsidTr="00947C3D">
        <w:tc>
          <w:tcPr>
            <w:tcW w:w="554" w:type="dxa"/>
          </w:tcPr>
          <w:p w14:paraId="60FFB9F7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lastRenderedPageBreak/>
              <w:t>7</w:t>
            </w:r>
          </w:p>
        </w:tc>
        <w:tc>
          <w:tcPr>
            <w:tcW w:w="3694" w:type="dxa"/>
          </w:tcPr>
          <w:p w14:paraId="4D8E1FC2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 xml:space="preserve">МБДОУ Чановский детский сад № 1, </w:t>
            </w:r>
          </w:p>
          <w:p w14:paraId="606525F3" w14:textId="5C0756B9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р.п.Чаны, ул.Победы, 103</w:t>
            </w:r>
            <w:r w:rsidR="00971F15">
              <w:rPr>
                <w:rFonts w:cs="Times New Roman"/>
              </w:rPr>
              <w:t>; тел. 8(38367)21-168</w:t>
            </w:r>
          </w:p>
        </w:tc>
        <w:tc>
          <w:tcPr>
            <w:tcW w:w="5097" w:type="dxa"/>
          </w:tcPr>
          <w:p w14:paraId="236DB844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р.п.Чаны, с.Песчаное Озеро, д.Матвеевка, п.Ковыльный, п.Зеленополье, с.Полтавка, п.Малый Тебисс, п.Песцы</w:t>
            </w:r>
          </w:p>
        </w:tc>
      </w:tr>
      <w:tr w:rsidR="00C95B78" w:rsidRPr="00507FC0" w14:paraId="533F5250" w14:textId="77777777" w:rsidTr="00947C3D">
        <w:tc>
          <w:tcPr>
            <w:tcW w:w="554" w:type="dxa"/>
          </w:tcPr>
          <w:p w14:paraId="749E46D5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8</w:t>
            </w:r>
          </w:p>
        </w:tc>
        <w:tc>
          <w:tcPr>
            <w:tcW w:w="3694" w:type="dxa"/>
          </w:tcPr>
          <w:p w14:paraId="77105DB3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МБДОУ Чановский детский сад № 4,</w:t>
            </w:r>
          </w:p>
          <w:p w14:paraId="49E793D6" w14:textId="679DC8F2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р.п.Чаны , ул. Ленина, 262</w:t>
            </w:r>
            <w:r w:rsidR="00971F15">
              <w:rPr>
                <w:rFonts w:cs="Times New Roman"/>
              </w:rPr>
              <w:t>; тел. 8(38367)24-031</w:t>
            </w:r>
          </w:p>
        </w:tc>
        <w:tc>
          <w:tcPr>
            <w:tcW w:w="5097" w:type="dxa"/>
          </w:tcPr>
          <w:p w14:paraId="541F63AA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р.п.Чаны,  д.Белехта,    с.Таган, д.Зенкино, д.Новояблоновка</w:t>
            </w:r>
          </w:p>
        </w:tc>
      </w:tr>
      <w:tr w:rsidR="00C95B78" w:rsidRPr="00507FC0" w14:paraId="17E22BE3" w14:textId="77777777" w:rsidTr="00947C3D">
        <w:tc>
          <w:tcPr>
            <w:tcW w:w="554" w:type="dxa"/>
          </w:tcPr>
          <w:p w14:paraId="3F45B3EF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9</w:t>
            </w:r>
          </w:p>
        </w:tc>
        <w:tc>
          <w:tcPr>
            <w:tcW w:w="3694" w:type="dxa"/>
          </w:tcPr>
          <w:p w14:paraId="7014AEBD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МБОУ Озеро-Карачинский детский сад,</w:t>
            </w:r>
          </w:p>
          <w:p w14:paraId="64807D79" w14:textId="0F4CEA58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к.п.Озеро-Карачи, ул.Школьная, 57</w:t>
            </w:r>
            <w:r w:rsidR="00971F15">
              <w:rPr>
                <w:rFonts w:cs="Times New Roman"/>
              </w:rPr>
              <w:t>; тел. 8(38367)41-534 , 41-234</w:t>
            </w:r>
          </w:p>
        </w:tc>
        <w:tc>
          <w:tcPr>
            <w:tcW w:w="5097" w:type="dxa"/>
          </w:tcPr>
          <w:p w14:paraId="305A6BB1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к.п. Озеро Карачи, п.Кирзавод, п.Нефтепровод, п.Озеро Карачи, с.Блюдчанское, с.Новофеклино, п.Новопреображенка, ст.и аул Кошкуль, п.Новояркуль, д.Тармакуль</w:t>
            </w:r>
          </w:p>
        </w:tc>
      </w:tr>
      <w:tr w:rsidR="00C95B78" w:rsidRPr="00507FC0" w14:paraId="7FFDAE86" w14:textId="77777777" w:rsidTr="00947C3D">
        <w:tc>
          <w:tcPr>
            <w:tcW w:w="554" w:type="dxa"/>
          </w:tcPr>
          <w:p w14:paraId="5ABA5AFC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10</w:t>
            </w:r>
          </w:p>
        </w:tc>
        <w:tc>
          <w:tcPr>
            <w:tcW w:w="3694" w:type="dxa"/>
          </w:tcPr>
          <w:p w14:paraId="3A41663D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 xml:space="preserve">МБОУ Моховская ОШ, </w:t>
            </w:r>
          </w:p>
          <w:p w14:paraId="79FC1330" w14:textId="7966DC4A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п.Моховое, ул.Школьная, 9</w:t>
            </w:r>
            <w:r w:rsidR="00971F15">
              <w:rPr>
                <w:rFonts w:cs="Times New Roman"/>
              </w:rPr>
              <w:t>; тел. 8(38367)32-634</w:t>
            </w:r>
          </w:p>
        </w:tc>
        <w:tc>
          <w:tcPr>
            <w:tcW w:w="5097" w:type="dxa"/>
          </w:tcPr>
          <w:p w14:paraId="56792141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п.Моховое, с.Отреченское, п.Нововасильевский, д.Новоалександровка, п.Двуозерный, аул Аялу</w:t>
            </w:r>
          </w:p>
        </w:tc>
      </w:tr>
      <w:tr w:rsidR="00C95B78" w:rsidRPr="00507FC0" w14:paraId="7E7C7FD7" w14:textId="77777777" w:rsidTr="00947C3D">
        <w:tc>
          <w:tcPr>
            <w:tcW w:w="554" w:type="dxa"/>
          </w:tcPr>
          <w:p w14:paraId="421D4ACF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11</w:t>
            </w:r>
          </w:p>
        </w:tc>
        <w:tc>
          <w:tcPr>
            <w:tcW w:w="3694" w:type="dxa"/>
          </w:tcPr>
          <w:p w14:paraId="78CBB20D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МБОУ Красносельская СШ,</w:t>
            </w:r>
          </w:p>
          <w:p w14:paraId="397A882C" w14:textId="5CD8DBB4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с.Красноселье, ул.Школьная, 24</w:t>
            </w:r>
            <w:r w:rsidR="00971F15">
              <w:rPr>
                <w:rFonts w:cs="Times New Roman"/>
              </w:rPr>
              <w:t>; тел. 8(38367)36-248</w:t>
            </w:r>
          </w:p>
        </w:tc>
        <w:tc>
          <w:tcPr>
            <w:tcW w:w="5097" w:type="dxa"/>
          </w:tcPr>
          <w:p w14:paraId="2CC6C5BE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с.Красноселье,  д.Север, п.Тайский</w:t>
            </w:r>
          </w:p>
          <w:p w14:paraId="609CE7FB" w14:textId="77777777" w:rsidR="00C95B78" w:rsidRPr="00507FC0" w:rsidRDefault="00C95B78" w:rsidP="00DD5806">
            <w:pPr>
              <w:rPr>
                <w:rFonts w:cs="Times New Roman"/>
              </w:rPr>
            </w:pPr>
          </w:p>
        </w:tc>
      </w:tr>
      <w:tr w:rsidR="00C95B78" w:rsidRPr="00507FC0" w14:paraId="038F2154" w14:textId="77777777" w:rsidTr="00947C3D">
        <w:tc>
          <w:tcPr>
            <w:tcW w:w="554" w:type="dxa"/>
          </w:tcPr>
          <w:p w14:paraId="09415E62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12</w:t>
            </w:r>
          </w:p>
        </w:tc>
        <w:tc>
          <w:tcPr>
            <w:tcW w:w="3694" w:type="dxa"/>
          </w:tcPr>
          <w:p w14:paraId="2BCE9212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МБОУ Красненская ОШ,</w:t>
            </w:r>
          </w:p>
          <w:p w14:paraId="2EC6866B" w14:textId="58FAE018" w:rsidR="00C95B78" w:rsidRPr="00507FC0" w:rsidRDefault="00C95B78" w:rsidP="00DD5806">
            <w:pPr>
              <w:rPr>
                <w:rFonts w:cs="Times New Roman"/>
              </w:rPr>
            </w:pPr>
            <w:r>
              <w:rPr>
                <w:rFonts w:cs="Times New Roman"/>
              </w:rPr>
              <w:t>с</w:t>
            </w:r>
            <w:r w:rsidRPr="00507FC0">
              <w:rPr>
                <w:rFonts w:cs="Times New Roman"/>
              </w:rPr>
              <w:t>.Красное, ул.Школьная, 6</w:t>
            </w:r>
            <w:r w:rsidR="00971F15">
              <w:rPr>
                <w:rFonts w:cs="Times New Roman"/>
              </w:rPr>
              <w:t>; тел. 8(38367)29-703</w:t>
            </w:r>
          </w:p>
        </w:tc>
        <w:tc>
          <w:tcPr>
            <w:tcW w:w="5097" w:type="dxa"/>
          </w:tcPr>
          <w:p w14:paraId="111F9476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с.Красное</w:t>
            </w:r>
          </w:p>
        </w:tc>
      </w:tr>
      <w:tr w:rsidR="00C95B78" w:rsidRPr="00507FC0" w14:paraId="1B87A6D2" w14:textId="77777777" w:rsidTr="00947C3D">
        <w:tc>
          <w:tcPr>
            <w:tcW w:w="554" w:type="dxa"/>
          </w:tcPr>
          <w:p w14:paraId="24FE384F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13</w:t>
            </w:r>
          </w:p>
        </w:tc>
        <w:tc>
          <w:tcPr>
            <w:tcW w:w="3694" w:type="dxa"/>
          </w:tcPr>
          <w:p w14:paraId="47C2E94B" w14:textId="56A44F68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МБОУ Зем-Заимская СШ,            с. Земляная  Заимка, ул.Центральная, 34</w:t>
            </w:r>
            <w:r w:rsidR="00971F15">
              <w:rPr>
                <w:rFonts w:cs="Times New Roman"/>
              </w:rPr>
              <w:t>; тел.8(38367)38-348</w:t>
            </w:r>
          </w:p>
        </w:tc>
        <w:tc>
          <w:tcPr>
            <w:tcW w:w="5097" w:type="dxa"/>
          </w:tcPr>
          <w:p w14:paraId="1B7CBDBC" w14:textId="77777777" w:rsidR="00C95B78" w:rsidRPr="00507FC0" w:rsidRDefault="00C95B78" w:rsidP="00DD5806">
            <w:pPr>
              <w:rPr>
                <w:rFonts w:cs="Times New Roman"/>
              </w:rPr>
            </w:pPr>
            <w:r w:rsidRPr="00507FC0">
              <w:rPr>
                <w:rFonts w:cs="Times New Roman"/>
              </w:rPr>
              <w:t>с.Земляная Заимка, д.Сарыбалык,  д.Калиновка, д.Кабаклы.</w:t>
            </w:r>
          </w:p>
        </w:tc>
      </w:tr>
      <w:tr w:rsidR="00C95B78" w:rsidRPr="00507FC0" w14:paraId="1D8F4185" w14:textId="77777777" w:rsidTr="00947C3D">
        <w:tc>
          <w:tcPr>
            <w:tcW w:w="554" w:type="dxa"/>
          </w:tcPr>
          <w:p w14:paraId="3E1791BE" w14:textId="77777777" w:rsidR="00C95B78" w:rsidRPr="00507FC0" w:rsidRDefault="00C95B78" w:rsidP="00DD5806">
            <w:pPr>
              <w:tabs>
                <w:tab w:val="left" w:pos="423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694" w:type="dxa"/>
          </w:tcPr>
          <w:p w14:paraId="293EFC7E" w14:textId="77777777" w:rsidR="00C95B78" w:rsidRDefault="00C95B78" w:rsidP="00DD5806">
            <w:pPr>
              <w:rPr>
                <w:rFonts w:ascii="Times New Roman" w:hAnsi="Times New Roman" w:cs="Times New Roman"/>
              </w:rPr>
            </w:pPr>
            <w:r w:rsidRPr="00507FC0">
              <w:rPr>
                <w:rFonts w:ascii="Times New Roman" w:hAnsi="Times New Roman" w:cs="Times New Roman"/>
              </w:rPr>
              <w:t>МБОУ Юрковская ОШ</w:t>
            </w:r>
            <w:r>
              <w:rPr>
                <w:rFonts w:ascii="Times New Roman" w:hAnsi="Times New Roman" w:cs="Times New Roman"/>
              </w:rPr>
              <w:t xml:space="preserve">, </w:t>
            </w:r>
          </w:p>
          <w:p w14:paraId="706938C6" w14:textId="3C6C8CCE" w:rsidR="00C95B78" w:rsidRPr="00507FC0" w:rsidRDefault="00C95B78" w:rsidP="00DD58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Юрки, ул.Центральная , 20</w:t>
            </w:r>
            <w:r w:rsidR="00971F15">
              <w:rPr>
                <w:rFonts w:ascii="Times New Roman" w:hAnsi="Times New Roman" w:cs="Times New Roman"/>
              </w:rPr>
              <w:t>; тел. 8(38367)43-256</w:t>
            </w:r>
          </w:p>
          <w:p w14:paraId="0FB3FD51" w14:textId="77777777" w:rsidR="00C95B78" w:rsidRPr="00507FC0" w:rsidRDefault="00C95B78" w:rsidP="00DD5806">
            <w:pPr>
              <w:tabs>
                <w:tab w:val="left" w:pos="423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097" w:type="dxa"/>
          </w:tcPr>
          <w:p w14:paraId="0709C9CC" w14:textId="77777777" w:rsidR="00C95B78" w:rsidRPr="00507FC0" w:rsidRDefault="00C95B78" w:rsidP="00DD5806">
            <w:pPr>
              <w:tabs>
                <w:tab w:val="left" w:pos="4230"/>
              </w:tabs>
              <w:rPr>
                <w:rFonts w:ascii="Times New Roman" w:hAnsi="Times New Roman" w:cs="Times New Roman"/>
              </w:rPr>
            </w:pPr>
            <w:r w:rsidRPr="00507FC0">
              <w:rPr>
                <w:rFonts w:cs="Times New Roman"/>
              </w:rPr>
              <w:t>п.Юрки</w:t>
            </w:r>
            <w:r>
              <w:rPr>
                <w:rFonts w:cs="Times New Roman"/>
              </w:rPr>
              <w:t xml:space="preserve">, </w:t>
            </w:r>
            <w:r w:rsidRPr="00507FC0">
              <w:rPr>
                <w:rFonts w:cs="Times New Roman"/>
              </w:rPr>
              <w:t>д.Блюдцы, д.Черниговка</w:t>
            </w:r>
          </w:p>
        </w:tc>
      </w:tr>
    </w:tbl>
    <w:p w14:paraId="79A717AA" w14:textId="5E60859E" w:rsidR="00774F6E" w:rsidRDefault="00774F6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7F2F862" w14:textId="5378E1D3" w:rsidR="00947C3D" w:rsidRPr="001A291C" w:rsidRDefault="00947C3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Графики приема консультантов размещены на официальных сайтах образовательных организаций.</w:t>
      </w:r>
    </w:p>
    <w:sectPr w:rsidR="00947C3D" w:rsidRPr="001A29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C0057D1"/>
    <w:multiLevelType w:val="hybridMultilevel"/>
    <w:tmpl w:val="601ED14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7C022C55"/>
    <w:multiLevelType w:val="multilevel"/>
    <w:tmpl w:val="FEDE1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AC3"/>
    <w:rsid w:val="000573B6"/>
    <w:rsid w:val="001A291C"/>
    <w:rsid w:val="0047154B"/>
    <w:rsid w:val="00774F6E"/>
    <w:rsid w:val="00947C3D"/>
    <w:rsid w:val="00971F15"/>
    <w:rsid w:val="00AF2C70"/>
    <w:rsid w:val="00B007DF"/>
    <w:rsid w:val="00C95B78"/>
    <w:rsid w:val="00CF62EC"/>
    <w:rsid w:val="00FC7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2210DA"/>
  <w15:chartTrackingRefBased/>
  <w15:docId w15:val="{CD34C4F1-5CE4-43D8-B279-ADF85C7B9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73B6"/>
    <w:pPr>
      <w:ind w:left="720"/>
      <w:contextualSpacing/>
    </w:pPr>
  </w:style>
  <w:style w:type="table" w:styleId="a4">
    <w:name w:val="Table Grid"/>
    <w:basedOn w:val="a1"/>
    <w:uiPriority w:val="59"/>
    <w:rsid w:val="00C95B78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1938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549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dw</dc:creator>
  <cp:keywords/>
  <dc:description/>
  <cp:lastModifiedBy>dw</cp:lastModifiedBy>
  <cp:revision>5</cp:revision>
  <dcterms:created xsi:type="dcterms:W3CDTF">2024-01-09T05:33:00Z</dcterms:created>
  <dcterms:modified xsi:type="dcterms:W3CDTF">2024-01-09T07:34:00Z</dcterms:modified>
</cp:coreProperties>
</file>